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DF" w:rsidRDefault="007561B7" w:rsidP="007561B7">
      <w:pPr>
        <w:spacing w:line="240" w:lineRule="auto"/>
        <w:ind w:left="-766"/>
        <w:jc w:val="center"/>
        <w:rPr>
          <w:rFonts w:ascii="Calibri" w:eastAsia="Times New Roman" w:hAnsi="Calibri" w:cs="Times New Roman"/>
          <w:b/>
          <w:bCs/>
          <w:color w:val="4472C4"/>
          <w:sz w:val="48"/>
          <w:szCs w:val="48"/>
        </w:rPr>
      </w:pPr>
      <w:r>
        <w:rPr>
          <w:rFonts w:ascii="Calibri" w:eastAsia="Times New Roman" w:hAnsi="Calibri" w:cs="Times New Roman" w:hint="cs"/>
          <w:b/>
          <w:bCs/>
          <w:color w:val="4472C4"/>
          <w:sz w:val="48"/>
          <w:szCs w:val="48"/>
          <w:rtl/>
        </w:rPr>
        <w:t xml:space="preserve">    </w:t>
      </w:r>
      <w:r w:rsidR="00DB71DF">
        <w:rPr>
          <w:rFonts w:ascii="Calibri" w:eastAsia="Times New Roman" w:hAnsi="Calibri" w:cs="Times New Roman"/>
          <w:b/>
          <w:bCs/>
          <w:color w:val="4472C4"/>
          <w:sz w:val="48"/>
          <w:szCs w:val="48"/>
          <w:rtl/>
        </w:rPr>
        <w:t>אני ואתא</w:t>
      </w:r>
    </w:p>
    <w:p w:rsidR="00DB71DF" w:rsidRDefault="00DB71DF" w:rsidP="00DB71D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266825" cy="1285875"/>
            <wp:effectExtent l="0" t="0" r="9525" b="9525"/>
            <wp:docPr id="2" name="Picture 2" descr="https://lh3.googleusercontent.com/D9r1tyyh-jBX57f_nA0lXLxDS3o3ee8n80fQtc55g7_t71kcXghC1uOT5PlX5ZaXlnaTX8aN1iSKizkfkd1h2VbtJOLpEGP3dYYKNaT5jeyFYKYELzNeSTISdKBDmmS-lKjqJc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9r1tyyh-jBX57f_nA0lXLxDS3o3ee8n80fQtc55g7_t71kcXghC1uOT5PlX5ZaXlnaTX8aN1iSKizkfkd1h2VbtJOLpEGP3dYYKNaT5jeyFYKYELzNeSTISdKBDmmS-lKjqJcK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4472C4"/>
          <w:sz w:val="48"/>
          <w:szCs w:val="48"/>
          <w:rtl/>
        </w:rPr>
        <w:br/>
        <w:t>חידון מידעני מקוון קריית אתא</w:t>
      </w:r>
    </w:p>
    <w:p w:rsidR="00DB71DF" w:rsidRDefault="00DB71DF" w:rsidP="00DB71D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4472C4"/>
          <w:sz w:val="48"/>
          <w:szCs w:val="48"/>
          <w:rtl/>
        </w:rPr>
        <w:t>תשפ"ב   2022</w:t>
      </w:r>
    </w:p>
    <w:p w:rsidR="00DF1B0B" w:rsidRPr="00DF1B0B" w:rsidRDefault="00DF1B0B" w:rsidP="00DF1B0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F1B0B" w:rsidRPr="00DF1B0B" w:rsidRDefault="00DF1B0B" w:rsidP="00DF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0B">
        <w:rPr>
          <w:rFonts w:ascii="Calibri" w:eastAsia="Times New Roman" w:hAnsi="Calibri" w:cs="Times New Roman"/>
          <w:color w:val="4472C4"/>
          <w:sz w:val="24"/>
          <w:szCs w:val="24"/>
          <w:rtl/>
        </w:rPr>
        <w:t>תלמידים יקרים,</w:t>
      </w:r>
      <w:r w:rsidRPr="00DF1B0B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DF1B0B">
        <w:rPr>
          <w:rFonts w:ascii="Calibri" w:eastAsia="Times New Roman" w:hAnsi="Calibri" w:cs="Times New Roman"/>
          <w:color w:val="4472C4"/>
          <w:sz w:val="24"/>
          <w:szCs w:val="24"/>
          <w:rtl/>
        </w:rPr>
        <w:t>שימו לב</w:t>
      </w:r>
      <w:r w:rsidRPr="00DF1B0B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!</w:t>
      </w:r>
    </w:p>
    <w:p w:rsidR="00DF1B0B" w:rsidRPr="00DF1B0B" w:rsidRDefault="00DF1B0B" w:rsidP="00DF1B0B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DF1B0B">
        <w:rPr>
          <w:rFonts w:ascii="Calibri" w:eastAsia="Times New Roman" w:hAnsi="Calibri" w:cs="Times New Roman"/>
          <w:color w:val="4472C4"/>
          <w:sz w:val="24"/>
          <w:szCs w:val="24"/>
          <w:rtl/>
        </w:rPr>
        <w:t>יש לשמור את קובץ החידות במחשב.</w:t>
      </w:r>
    </w:p>
    <w:p w:rsidR="00DF1B0B" w:rsidRPr="00DF1B0B" w:rsidRDefault="00DF1B0B" w:rsidP="00DF1B0B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DF1B0B">
        <w:rPr>
          <w:rFonts w:ascii="Calibri" w:eastAsia="Times New Roman" w:hAnsi="Calibri" w:cs="Times New Roman"/>
          <w:color w:val="4472C4"/>
          <w:sz w:val="24"/>
          <w:szCs w:val="24"/>
          <w:rtl/>
        </w:rPr>
        <w:t>לפתור את החידות.</w:t>
      </w:r>
    </w:p>
    <w:p w:rsidR="00DF1B0B" w:rsidRPr="00DF1B0B" w:rsidRDefault="00DF1B0B" w:rsidP="00DF1B0B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DF1B0B">
        <w:rPr>
          <w:rFonts w:ascii="Calibri" w:eastAsia="Times New Roman" w:hAnsi="Calibri" w:cs="Times New Roman"/>
          <w:color w:val="4472C4"/>
          <w:sz w:val="24"/>
          <w:szCs w:val="24"/>
          <w:rtl/>
        </w:rPr>
        <w:t>לבצע שמירה של הקובץ הפתור.</w:t>
      </w:r>
    </w:p>
    <w:p w:rsidR="00DF1B0B" w:rsidRPr="00DF1B0B" w:rsidRDefault="00DF1B0B" w:rsidP="00DF1B0B">
      <w:pPr>
        <w:numPr>
          <w:ilvl w:val="0"/>
          <w:numId w:val="1"/>
        </w:numPr>
        <w:spacing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DF1B0B">
        <w:rPr>
          <w:rFonts w:ascii="Calibri" w:eastAsia="Times New Roman" w:hAnsi="Calibri" w:cs="Times New Roman"/>
          <w:color w:val="4472C4"/>
          <w:sz w:val="24"/>
          <w:szCs w:val="24"/>
          <w:rtl/>
        </w:rPr>
        <w:t xml:space="preserve">לשלוח אותו לדוא"ל: </w:t>
      </w:r>
      <w:r w:rsidRPr="00DF1B0B">
        <w:rPr>
          <w:rFonts w:ascii="Calibri" w:eastAsia="Times New Roman" w:hAnsi="Calibri" w:cs="Times New Roman"/>
          <w:color w:val="4472C4"/>
          <w:sz w:val="24"/>
          <w:szCs w:val="24"/>
        </w:rPr>
        <w:t>kiata@012.net.il</w:t>
      </w:r>
    </w:p>
    <w:p w:rsidR="00DF1B0B" w:rsidRPr="00DF1B0B" w:rsidRDefault="00DF1B0B" w:rsidP="00DF1B0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F1B0B" w:rsidRPr="00DF1B0B" w:rsidRDefault="00DF1B0B" w:rsidP="00DF1B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B0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>קריית אתא - עיר חדשה בעלת עבר עשיר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3686"/>
      </w:tblGrid>
      <w:tr w:rsidR="00DF1B0B" w:rsidRPr="00DF1B0B" w:rsidTr="007561B7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Pr="00DF1B0B" w:rsidRDefault="008D69BC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6" w:history="1">
              <w:r w:rsidR="00DF1B0B" w:rsidRPr="00DF1B0B">
                <w:rPr>
                  <w:rFonts w:ascii="Calibri" w:eastAsia="Times New Roman" w:hAnsi="Calibri" w:cs="Times New Roman"/>
                  <w:color w:val="0000FF"/>
                  <w:u w:val="single"/>
                  <w:rtl/>
                </w:rPr>
                <w:t>התקופה העתיקה</w:t>
              </w:r>
            </w:hyperlink>
          </w:p>
          <w:p w:rsidR="00DF1B0B" w:rsidRPr="00DF1B0B" w:rsidRDefault="00DF1B0B" w:rsidP="00DF1B0B">
            <w:pPr>
              <w:numPr>
                <w:ilvl w:val="0"/>
                <w:numId w:val="2"/>
              </w:numPr>
              <w:spacing w:after="0" w:line="240" w:lineRule="auto"/>
              <w:ind w:right="-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ממצאים ארכיאולוגיים מעידים על ישוב פורח שהיה כאן כבר לפני כחמשת אלפים שנה. איך נקראת התקופה בה התיישבו כאן לראשונה? </w:t>
            </w:r>
          </w:p>
          <w:p w:rsidR="00DF1B0B" w:rsidRPr="00DF1B0B" w:rsidRDefault="00DF1B0B" w:rsidP="00DF1B0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F1B0B" w:rsidRPr="00DF1B0B" w:rsidRDefault="008D69BC" w:rsidP="00DF1B0B">
            <w:pPr>
              <w:numPr>
                <w:ilvl w:val="0"/>
                <w:numId w:val="3"/>
              </w:numPr>
              <w:spacing w:after="0" w:line="240" w:lineRule="auto"/>
              <w:ind w:right="-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DF1B0B" w:rsidRPr="00DF1B0B">
                <w:rPr>
                  <w:rFonts w:ascii="Calibri" w:eastAsia="Times New Roman" w:hAnsi="Calibri" w:cs="Times New Roman"/>
                  <w:color w:val="0000FF"/>
                  <w:u w:val="single"/>
                  <w:rtl/>
                </w:rPr>
                <w:t>התקופה הישראלית.</w:t>
              </w:r>
            </w:hyperlink>
            <w:r w:rsidR="00DF1B0B"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 איזה שבט משנים עשר שבטי ישראל ישב באזור של קריית אתא כיום? </w:t>
            </w:r>
          </w:p>
          <w:p w:rsidR="00DF1B0B" w:rsidRPr="00DF1B0B" w:rsidRDefault="00DF1B0B" w:rsidP="00DF1B0B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Pr="00DF1B0B" w:rsidRDefault="00DF1B0B" w:rsidP="00DF1B0B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1.</w:t>
            </w:r>
          </w:p>
          <w:p w:rsidR="00DF1B0B" w:rsidRPr="00DF1B0B" w:rsidRDefault="00DF1B0B" w:rsidP="00DF1B0B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                          </w:t>
            </w: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2 .</w:t>
            </w:r>
          </w:p>
        </w:tc>
      </w:tr>
      <w:tr w:rsidR="00DF1B0B" w:rsidRPr="00DF1B0B" w:rsidTr="007561B7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כפר עטה</w:t>
            </w:r>
          </w:p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מייסדי כפר עטה רכשו בכסף מלא את אדמות הכפר הערבי </w:t>
            </w: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  <w:proofErr w:type="spellStart"/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"http://www.bet-fisher.co.il/history/story/?item=17649&amp;parent=17604</w:instrText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" </w:instrText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DF1B0B">
              <w:rPr>
                <w:rFonts w:ascii="Calibri" w:eastAsia="Times New Roman" w:hAnsi="Calibri" w:cs="Times New Roman"/>
                <w:color w:val="0000FF"/>
                <w:u w:val="single"/>
                <w:rtl/>
              </w:rPr>
              <w:t>כופרתא</w:t>
            </w:r>
            <w:proofErr w:type="spellEnd"/>
            <w:r w:rsidRPr="00DF1B0B">
              <w:rPr>
                <w:rFonts w:ascii="Calibri" w:eastAsia="Times New Roman" w:hAnsi="Calibri" w:cs="Times New Roman"/>
                <w:color w:val="0000FF"/>
                <w:u w:val="single"/>
                <w:rtl/>
              </w:rPr>
              <w:t>,</w:t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והקימו מושבה חקלאית.</w:t>
            </w:r>
          </w:p>
          <w:p w:rsidR="00DF1B0B" w:rsidRPr="00DF1B0B" w:rsidRDefault="00DF1B0B" w:rsidP="00DF1B0B">
            <w:pPr>
              <w:numPr>
                <w:ilvl w:val="0"/>
                <w:numId w:val="4"/>
              </w:numPr>
              <w:spacing w:line="240" w:lineRule="auto"/>
              <w:ind w:right="-673"/>
              <w:textAlignment w:val="baseline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rtl/>
              </w:rPr>
              <w:t> איך נקרא אז בית פישר? מדוע?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Pr="00DF1B0B" w:rsidRDefault="00DF1B0B" w:rsidP="00DF1B0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DF1B0B" w:rsidRPr="00DF1B0B" w:rsidRDefault="00DF1B0B" w:rsidP="00DF1B0B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3.   </w:t>
            </w:r>
          </w:p>
        </w:tc>
      </w:tr>
      <w:tr w:rsidR="00DF1B0B" w:rsidRPr="00DF1B0B" w:rsidTr="007561B7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Pr="00DF1B0B" w:rsidRDefault="008D69BC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F1B0B" w:rsidRPr="00DF1B0B">
                <w:rPr>
                  <w:rFonts w:ascii="Calibri" w:eastAsia="Times New Roman" w:hAnsi="Calibri" w:cs="Times New Roman"/>
                  <w:color w:val="0000FF"/>
                  <w:u w:val="single"/>
                  <w:rtl/>
                </w:rPr>
                <w:t>המייסדים</w:t>
              </w:r>
            </w:hyperlink>
            <w:r w:rsidR="00DF1B0B" w:rsidRPr="00DF1B0B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:rsidR="00DF1B0B" w:rsidRPr="00DF1B0B" w:rsidRDefault="00DF1B0B" w:rsidP="00DF1B0B">
            <w:pPr>
              <w:numPr>
                <w:ilvl w:val="0"/>
                <w:numId w:val="5"/>
              </w:numPr>
              <w:spacing w:line="240" w:lineRule="auto"/>
              <w:ind w:right="-673"/>
              <w:textAlignment w:val="baseline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היכנסו לאתר בית פישר, מצאו מיהו המייסד שהגיע מלובלין שבפולין ורשמו בעמודה ממול את שמו המלא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Pr="00DF1B0B" w:rsidRDefault="00DF1B0B" w:rsidP="00DF1B0B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</w:t>
            </w:r>
          </w:p>
        </w:tc>
      </w:tr>
      <w:tr w:rsidR="00DF1B0B" w:rsidRPr="00DF1B0B" w:rsidTr="007561B7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9BC" w:rsidRDefault="008D69BC" w:rsidP="00DF1B0B">
            <w:pPr>
              <w:spacing w:line="240" w:lineRule="auto"/>
              <w:ind w:right="-313"/>
            </w:pPr>
          </w:p>
          <w:p w:rsidR="008D69BC" w:rsidRDefault="008D69BC" w:rsidP="00DF1B0B">
            <w:pPr>
              <w:spacing w:line="240" w:lineRule="auto"/>
              <w:ind w:right="-313"/>
            </w:pPr>
          </w:p>
          <w:p w:rsidR="008D69BC" w:rsidRDefault="008D69BC" w:rsidP="00DF1B0B">
            <w:pPr>
              <w:spacing w:line="240" w:lineRule="auto"/>
              <w:ind w:right="-313"/>
            </w:pPr>
          </w:p>
          <w:p w:rsidR="00DF1B0B" w:rsidRPr="00DF1B0B" w:rsidRDefault="008D69BC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DF1B0B" w:rsidRPr="00DF1B0B">
                <w:rPr>
                  <w:rFonts w:ascii="Calibri" w:eastAsia="Times New Roman" w:hAnsi="Calibri" w:cs="Times New Roman"/>
                  <w:color w:val="0000FF"/>
                  <w:u w:val="single"/>
                  <w:rtl/>
                </w:rPr>
                <w:t>הפינפוונצבונציקרס</w:t>
              </w:r>
              <w:proofErr w:type="spellEnd"/>
            </w:hyperlink>
          </w:p>
          <w:p w:rsidR="00DF1B0B" w:rsidRPr="00DF1B0B" w:rsidRDefault="00DF1B0B" w:rsidP="00DF1B0B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5. היכנסו </w:t>
            </w:r>
            <w:hyperlink r:id="rId10" w:history="1">
              <w:r w:rsidRPr="00DF1B0B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>לקישור הבא</w:t>
              </w:r>
            </w:hyperlink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 באתר בית פישר, ורשמו בתא ממול מהו  א    הקשר בין האנשים הבאים: צבי </w:t>
            </w:r>
            <w:proofErr w:type="spellStart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פלינט</w:t>
            </w:r>
            <w:proofErr w:type="spellEnd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, יהודה פרלמן, שמחה גולדברג, שמחה </w:t>
            </w:r>
            <w:proofErr w:type="spellStart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סימנהאוז</w:t>
            </w:r>
            <w:proofErr w:type="spellEnd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, אלימלך </w:t>
            </w:r>
            <w:proofErr w:type="spellStart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ונחוצקר</w:t>
            </w:r>
            <w:proofErr w:type="spellEnd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:rsidR="00DF1B0B" w:rsidRPr="00DF1B0B" w:rsidRDefault="00DF1B0B" w:rsidP="00DF1B0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6.  העתיקו לתא ממול את תמונתם המשותפת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Pr="00DF1B0B" w:rsidRDefault="00DF1B0B" w:rsidP="00DF1B0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8D69BC" w:rsidRDefault="008D69BC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8D69BC" w:rsidRDefault="008D69BC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8D69BC" w:rsidRDefault="008D69BC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8D69BC" w:rsidRDefault="008D69BC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8D69BC" w:rsidRDefault="008D69BC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5.</w:t>
            </w:r>
          </w:p>
          <w:p w:rsidR="00DF1B0B" w:rsidRPr="00DF1B0B" w:rsidRDefault="00DF1B0B" w:rsidP="00DF1B0B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6.</w:t>
            </w:r>
          </w:p>
          <w:p w:rsidR="00DF1B0B" w:rsidRPr="00DF1B0B" w:rsidRDefault="00DF1B0B" w:rsidP="00DF1B0B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F1B0B" w:rsidRPr="00DF1B0B" w:rsidRDefault="00DF1B0B" w:rsidP="00DF1B0B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F1B0B" w:rsidRPr="00DF1B0B" w:rsidTr="007561B7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lastRenderedPageBreak/>
              <w:t xml:space="preserve">חיים משה </w:t>
            </w:r>
            <w:hyperlink r:id="rId11" w:history="1">
              <w:proofErr w:type="spellStart"/>
              <w:r w:rsidRPr="00DF1B0B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>פדרבוש</w:t>
              </w:r>
              <w:proofErr w:type="spellEnd"/>
            </w:hyperlink>
          </w:p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7. א. מדוע שב  חיים משה </w:t>
            </w:r>
            <w:hyperlink r:id="rId12" w:history="1">
              <w:proofErr w:type="spellStart"/>
              <w:r w:rsidRPr="00DF1B0B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>פדרבוש</w:t>
              </w:r>
              <w:proofErr w:type="spellEnd"/>
            </w:hyperlink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 לפולין?</w:t>
            </w:r>
          </w:p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    ב. מתי שב לכפר עטה?</w:t>
            </w:r>
          </w:p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8. ציינו מה הם שלושת התחומים בהם התרכזה פעילותו של </w:t>
            </w:r>
          </w:p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מר </w:t>
            </w:r>
            <w:proofErr w:type="spellStart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פדרבוש</w:t>
            </w:r>
            <w:proofErr w:type="spellEnd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 ביישוב.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Pr="00DF1B0B" w:rsidRDefault="00DF1B0B" w:rsidP="00DF1B0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7. א.</w:t>
            </w: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7. ב.</w:t>
            </w:r>
          </w:p>
          <w:p w:rsidR="00DF1B0B" w:rsidRPr="00DF1B0B" w:rsidRDefault="00DF1B0B" w:rsidP="00DF1B0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8. </w:t>
            </w: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א.</w:t>
            </w: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ב.</w:t>
            </w:r>
          </w:p>
          <w:p w:rsidR="00DF1B0B" w:rsidRPr="00DF1B0B" w:rsidRDefault="00DF1B0B" w:rsidP="00DF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ג. </w:t>
            </w:r>
          </w:p>
        </w:tc>
      </w:tr>
      <w:tr w:rsidR="00DF1B0B" w:rsidRPr="00DF1B0B" w:rsidTr="007561B7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Pr="00DF1B0B" w:rsidRDefault="008D69BC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3" w:history="1">
              <w:proofErr w:type="spellStart"/>
              <w:r w:rsidR="00DF1B0B" w:rsidRPr="00DF1B0B">
                <w:rPr>
                  <w:rFonts w:ascii="Calibri" w:eastAsia="Times New Roman" w:hAnsi="Calibri" w:cs="Times New Roman"/>
                  <w:color w:val="0000FF"/>
                  <w:u w:val="single"/>
                  <w:rtl/>
                </w:rPr>
                <w:t>קרית</w:t>
              </w:r>
              <w:proofErr w:type="spellEnd"/>
              <w:r w:rsidR="00DF1B0B" w:rsidRPr="00DF1B0B">
                <w:rPr>
                  <w:rFonts w:ascii="Calibri" w:eastAsia="Times New Roman" w:hAnsi="Calibri" w:cs="Times New Roman"/>
                  <w:color w:val="0000FF"/>
                  <w:u w:val="single"/>
                  <w:rtl/>
                </w:rPr>
                <w:t xml:space="preserve"> אתא</w:t>
              </w:r>
            </w:hyperlink>
          </w:p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בשנת 1965 התאחדו כפר אתא </w:t>
            </w:r>
            <w:proofErr w:type="spellStart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וקרית</w:t>
            </w:r>
            <w:proofErr w:type="spellEnd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 בנימין ויצרו את </w:t>
            </w:r>
          </w:p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קרית</w:t>
            </w:r>
            <w:proofErr w:type="spellEnd"/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 אתא שהפכה ארבע שנים אחר כך לעיר ואם בישראל.</w:t>
            </w:r>
          </w:p>
          <w:p w:rsidR="00DF1B0B" w:rsidRPr="00DF1B0B" w:rsidRDefault="00DF1B0B" w:rsidP="00DF1B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Arial" w:eastAsia="Times New Roman" w:hAnsi="Arial" w:cs="Arial"/>
                <w:color w:val="993300"/>
                <w:rtl/>
              </w:rPr>
              <w:t>אז אדוני ראש העיר,</w:t>
            </w:r>
            <w:r w:rsidRPr="00DF1B0B">
              <w:rPr>
                <w:rFonts w:ascii="Arial" w:eastAsia="Times New Roman" w:hAnsi="Arial" w:cs="Arial"/>
                <w:color w:val="993300"/>
                <w:rtl/>
              </w:rPr>
              <w:br/>
              <w:t>אולי תיתן לי לשנות,</w:t>
            </w:r>
            <w:r w:rsidRPr="00DF1B0B">
              <w:rPr>
                <w:rFonts w:ascii="Arial" w:eastAsia="Times New Roman" w:hAnsi="Arial" w:cs="Arial"/>
                <w:color w:val="993300"/>
                <w:rtl/>
              </w:rPr>
              <w:br/>
              <w:t xml:space="preserve">אני אוהב </w:t>
            </w:r>
            <w:proofErr w:type="spellStart"/>
            <w:r w:rsidRPr="00DF1B0B">
              <w:rPr>
                <w:rFonts w:ascii="Arial" w:eastAsia="Times New Roman" w:hAnsi="Arial" w:cs="Arial"/>
                <w:color w:val="993300"/>
                <w:rtl/>
              </w:rPr>
              <w:t>ת'עיר</w:t>
            </w:r>
            <w:proofErr w:type="spellEnd"/>
            <w:r w:rsidRPr="00DF1B0B">
              <w:rPr>
                <w:rFonts w:ascii="Arial" w:eastAsia="Times New Roman" w:hAnsi="Arial" w:cs="Arial"/>
                <w:color w:val="993300"/>
                <w:rtl/>
              </w:rPr>
              <w:t xml:space="preserve"> הזאת!</w:t>
            </w:r>
            <w:r w:rsidRPr="00DF1B0B">
              <w:rPr>
                <w:rFonts w:ascii="Arial" w:eastAsia="Times New Roman" w:hAnsi="Arial" w:cs="Arial"/>
                <w:color w:val="993300"/>
                <w:rtl/>
              </w:rPr>
              <w:br/>
              <w:t>רק ליום אחד נחליף בכיסאות.</w:t>
            </w:r>
            <w:r w:rsidRPr="00DF1B0B">
              <w:rPr>
                <w:rFonts w:ascii="Arial" w:eastAsia="Times New Roman" w:hAnsi="Arial" w:cs="Arial"/>
                <w:color w:val="993300"/>
                <w:rtl/>
              </w:rPr>
              <w:br/>
              <w:t>אולי תיתן לי לשנות,</w:t>
            </w:r>
            <w:r w:rsidRPr="00DF1B0B">
              <w:rPr>
                <w:rFonts w:ascii="Arial" w:eastAsia="Times New Roman" w:hAnsi="Arial" w:cs="Arial"/>
                <w:color w:val="993300"/>
                <w:rtl/>
              </w:rPr>
              <w:br/>
              <w:t xml:space="preserve">אני אוהב </w:t>
            </w:r>
            <w:proofErr w:type="spellStart"/>
            <w:r w:rsidRPr="00DF1B0B">
              <w:rPr>
                <w:rFonts w:ascii="Arial" w:eastAsia="Times New Roman" w:hAnsi="Arial" w:cs="Arial"/>
                <w:color w:val="993300"/>
                <w:rtl/>
              </w:rPr>
              <w:t>ת'עיר</w:t>
            </w:r>
            <w:proofErr w:type="spellEnd"/>
            <w:r w:rsidRPr="00DF1B0B">
              <w:rPr>
                <w:rFonts w:ascii="Arial" w:eastAsia="Times New Roman" w:hAnsi="Arial" w:cs="Arial"/>
                <w:color w:val="993300"/>
                <w:rtl/>
              </w:rPr>
              <w:t xml:space="preserve"> הזאת!</w:t>
            </w:r>
            <w:r w:rsidRPr="00DF1B0B">
              <w:rPr>
                <w:rFonts w:ascii="Arial" w:eastAsia="Times New Roman" w:hAnsi="Arial" w:cs="Arial"/>
                <w:color w:val="993300"/>
                <w:rtl/>
              </w:rPr>
              <w:br/>
              <w:t>תן לי יום אחד רק לנסות...</w:t>
            </w:r>
          </w:p>
          <w:p w:rsidR="00DF1B0B" w:rsidRPr="00DF1B0B" w:rsidRDefault="00DF1B0B" w:rsidP="00DF1B0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9.   מי היה ראש העיר הראשון?  לאחר </w:t>
            </w:r>
            <w:r w:rsidRPr="00DF1B0B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שקרית אתא הפכה לעיר</w:t>
            </w: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 xml:space="preserve"> כיצד הנציחו אותו כאן?</w:t>
            </w:r>
          </w:p>
          <w:p w:rsidR="00DF1B0B" w:rsidRPr="00DF1B0B" w:rsidRDefault="00DF1B0B" w:rsidP="00DF1B0B">
            <w:pPr>
              <w:spacing w:line="240" w:lineRule="auto"/>
              <w:ind w:right="-31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F1B0B">
              <w:rPr>
                <w:rFonts w:ascii="Calibri" w:eastAsia="Times New Roman" w:hAnsi="Calibri" w:cs="Times New Roman"/>
                <w:color w:val="000000"/>
                <w:rtl/>
              </w:rPr>
              <w:t>10. מי מכהן היום כראש העיר? כמה זמן מכהן?</w:t>
            </w:r>
          </w:p>
          <w:p w:rsidR="00DF1B0B" w:rsidRPr="00DF1B0B" w:rsidRDefault="00DF1B0B" w:rsidP="00DF1B0B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B0B" w:rsidRDefault="00DF1B0B" w:rsidP="00DF1B0B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D69BC" w:rsidRDefault="008D69BC" w:rsidP="008D69BC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9BC" w:rsidRDefault="008D69BC" w:rsidP="008D69BC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B0B" w:rsidRDefault="00DF1B0B" w:rsidP="00DF1B0B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.9</w:t>
            </w:r>
          </w:p>
          <w:p w:rsidR="008D69BC" w:rsidRDefault="008D69BC" w:rsidP="008D69BC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D69BC" w:rsidRPr="00DF1B0B" w:rsidRDefault="008D69BC" w:rsidP="008D69BC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</w:tr>
    </w:tbl>
    <w:p w:rsidR="00DF1B0B" w:rsidRPr="00DF1B0B" w:rsidRDefault="00DF1B0B" w:rsidP="00DF1B0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B0B" w:rsidRPr="00DF1B0B" w:rsidRDefault="00DF1B0B" w:rsidP="00DF1B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0B">
        <w:rPr>
          <w:rFonts w:ascii="Calibri" w:eastAsia="Times New Roman" w:hAnsi="Calibri" w:cs="Times New Roman"/>
          <w:color w:val="000000"/>
          <w:sz w:val="28"/>
          <w:szCs w:val="28"/>
          <w:rtl/>
        </w:rPr>
        <w:t>                      </w:t>
      </w:r>
    </w:p>
    <w:p w:rsidR="00F91C83" w:rsidRDefault="00F91C83"/>
    <w:sectPr w:rsidR="00F91C83" w:rsidSect="00FD53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B0893"/>
    <w:multiLevelType w:val="multilevel"/>
    <w:tmpl w:val="37B69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7515"/>
    <w:multiLevelType w:val="multilevel"/>
    <w:tmpl w:val="CC4CF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065E1"/>
    <w:multiLevelType w:val="multilevel"/>
    <w:tmpl w:val="634E3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C36E6"/>
    <w:multiLevelType w:val="multilevel"/>
    <w:tmpl w:val="BB18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34469"/>
    <w:multiLevelType w:val="multilevel"/>
    <w:tmpl w:val="61C0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E3"/>
    <w:rsid w:val="005019E3"/>
    <w:rsid w:val="007561B7"/>
    <w:rsid w:val="008D69BC"/>
    <w:rsid w:val="00DB71DF"/>
    <w:rsid w:val="00DF1B0B"/>
    <w:rsid w:val="00F91C83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10D14-C68E-4A92-9037-DE78F6EE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B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1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-fisher.co.il/history/people/founderpage/?id=4825" TargetMode="External"/><Relationship Id="rId13" Type="http://schemas.openxmlformats.org/officeDocument/2006/relationships/hyperlink" Target="https://he.wikipedia.org/wiki/%D7%A7%D7%A8%D7%99%D7%99%D7%AA_%D7%90%D7%AA%D7%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t-fisher.co.il/history/story/?item=17645&amp;parent=17604" TargetMode="External"/><Relationship Id="rId12" Type="http://schemas.openxmlformats.org/officeDocument/2006/relationships/hyperlink" Target="http://www.bet-fisher.co.il/history/people/founderpage/?id=4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-fisher.co.il/history/story/?item=17644&amp;parent=17604" TargetMode="External"/><Relationship Id="rId11" Type="http://schemas.openxmlformats.org/officeDocument/2006/relationships/hyperlink" Target="http://www.bet-fisher.co.il/history/people/founderpage/?id=488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bet-fisher.co.il/history/people/founderpage/?id=4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t-fisher.co.il/history/people/founderpage/?id=48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</dc:creator>
  <cp:keywords/>
  <dc:description/>
  <cp:lastModifiedBy>PCP</cp:lastModifiedBy>
  <cp:revision>5</cp:revision>
  <dcterms:created xsi:type="dcterms:W3CDTF">2022-02-19T08:13:00Z</dcterms:created>
  <dcterms:modified xsi:type="dcterms:W3CDTF">2022-02-19T10:32:00Z</dcterms:modified>
</cp:coreProperties>
</file>